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CA9FB" w14:textId="77777777" w:rsidR="00F74BA0" w:rsidRDefault="00F74BA0">
      <w:pPr>
        <w:pBdr>
          <w:top w:val="nil"/>
          <w:left w:val="nil"/>
          <w:bottom w:val="nil"/>
          <w:right w:val="nil"/>
          <w:between w:val="nil"/>
        </w:pBdr>
        <w:spacing w:line="360" w:lineRule="auto"/>
        <w:ind w:left="1" w:hanging="3"/>
        <w:jc w:val="center"/>
        <w:rPr>
          <w:rFonts w:ascii="Trebuchet MS" w:eastAsia="Trebuchet MS" w:hAnsi="Trebuchet MS" w:cs="Trebuchet MS"/>
          <w:color w:val="171717"/>
          <w:sz w:val="28"/>
          <w:szCs w:val="28"/>
        </w:rPr>
      </w:pPr>
    </w:p>
    <w:p w14:paraId="23D1C399" w14:textId="77777777" w:rsidR="00F74BA0" w:rsidRDefault="00F74BA0">
      <w:pPr>
        <w:pBdr>
          <w:top w:val="nil"/>
          <w:left w:val="nil"/>
          <w:bottom w:val="nil"/>
          <w:right w:val="nil"/>
          <w:between w:val="nil"/>
        </w:pBdr>
        <w:spacing w:line="360" w:lineRule="auto"/>
        <w:ind w:left="1" w:hanging="3"/>
        <w:jc w:val="center"/>
        <w:rPr>
          <w:rFonts w:ascii="Trebuchet MS" w:eastAsia="Trebuchet MS" w:hAnsi="Trebuchet MS" w:cs="Trebuchet MS"/>
          <w:color w:val="171717"/>
          <w:sz w:val="28"/>
          <w:szCs w:val="28"/>
        </w:rPr>
      </w:pPr>
    </w:p>
    <w:p w14:paraId="41498E03" w14:textId="77777777" w:rsidR="00F74BA0" w:rsidRDefault="008E1C91">
      <w:pPr>
        <w:pBdr>
          <w:top w:val="nil"/>
          <w:left w:val="nil"/>
          <w:bottom w:val="nil"/>
          <w:right w:val="nil"/>
          <w:between w:val="nil"/>
        </w:pBdr>
        <w:spacing w:line="360" w:lineRule="auto"/>
        <w:ind w:left="1" w:hanging="3"/>
        <w:jc w:val="center"/>
        <w:rPr>
          <w:rFonts w:ascii="Trebuchet MS" w:eastAsia="Trebuchet MS" w:hAnsi="Trebuchet MS" w:cs="Trebuchet MS"/>
          <w:color w:val="171717"/>
          <w:sz w:val="28"/>
          <w:szCs w:val="28"/>
        </w:rPr>
      </w:pPr>
      <w:r>
        <w:rPr>
          <w:rFonts w:ascii="Trebuchet MS" w:eastAsia="Trebuchet MS" w:hAnsi="Trebuchet MS" w:cs="Trebuchet MS"/>
          <w:b/>
          <w:color w:val="171717"/>
          <w:sz w:val="28"/>
          <w:szCs w:val="28"/>
        </w:rPr>
        <w:t>Toestemmingsformulier intelligentieonderzoek</w:t>
      </w:r>
    </w:p>
    <w:p w14:paraId="3DD9E33B" w14:textId="77777777" w:rsidR="00F74BA0" w:rsidRDefault="008E1C91">
      <w:pPr>
        <w:pBdr>
          <w:top w:val="nil"/>
          <w:left w:val="nil"/>
          <w:bottom w:val="nil"/>
          <w:right w:val="nil"/>
          <w:between w:val="nil"/>
        </w:pBdr>
        <w:spacing w:line="240" w:lineRule="auto"/>
        <w:ind w:left="0" w:hanging="2"/>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De </w:t>
      </w:r>
      <w:r>
        <w:rPr>
          <w:rFonts w:ascii="Trebuchet MS" w:eastAsia="Trebuchet MS" w:hAnsi="Trebuchet MS" w:cs="Trebuchet MS"/>
          <w:sz w:val="22"/>
          <w:szCs w:val="22"/>
        </w:rPr>
        <w:t>o</w:t>
      </w:r>
      <w:r>
        <w:rPr>
          <w:rFonts w:ascii="Trebuchet MS" w:eastAsia="Trebuchet MS" w:hAnsi="Trebuchet MS" w:cs="Trebuchet MS"/>
          <w:color w:val="000000"/>
          <w:sz w:val="22"/>
          <w:szCs w:val="22"/>
        </w:rPr>
        <w:t>uder(s)/verzorger(s) van:</w:t>
      </w:r>
    </w:p>
    <w:p w14:paraId="6AEF159D" w14:textId="77777777" w:rsidR="00F74BA0" w:rsidRDefault="00F74BA0">
      <w:pPr>
        <w:pBdr>
          <w:top w:val="nil"/>
          <w:left w:val="nil"/>
          <w:bottom w:val="nil"/>
          <w:right w:val="nil"/>
          <w:between w:val="nil"/>
        </w:pBdr>
        <w:spacing w:line="240" w:lineRule="auto"/>
        <w:ind w:left="0" w:hanging="2"/>
        <w:rPr>
          <w:rFonts w:ascii="Trebuchet MS" w:eastAsia="Trebuchet MS" w:hAnsi="Trebuchet MS" w:cs="Trebuchet MS"/>
          <w:color w:val="000000"/>
          <w:sz w:val="22"/>
          <w:szCs w:val="22"/>
        </w:rPr>
      </w:pPr>
    </w:p>
    <w:p w14:paraId="711D174D" w14:textId="77777777" w:rsidR="00F74BA0" w:rsidRDefault="008E1C91">
      <w:pPr>
        <w:pBdr>
          <w:top w:val="nil"/>
          <w:left w:val="nil"/>
          <w:bottom w:val="nil"/>
          <w:right w:val="nil"/>
          <w:between w:val="nil"/>
        </w:pBdr>
        <w:spacing w:line="240" w:lineRule="auto"/>
        <w:ind w:left="0" w:hanging="2"/>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Naam kind:</w:t>
      </w:r>
      <w:r>
        <w:rPr>
          <w:rFonts w:ascii="Trebuchet MS" w:eastAsia="Trebuchet MS" w:hAnsi="Trebuchet MS" w:cs="Trebuchet MS"/>
          <w:color w:val="000000"/>
          <w:sz w:val="22"/>
          <w:szCs w:val="22"/>
        </w:rPr>
        <w:tab/>
        <w:t xml:space="preserve"> </w:t>
      </w:r>
      <w:r>
        <w:rPr>
          <w:rFonts w:ascii="Trebuchet MS" w:eastAsia="Trebuchet MS" w:hAnsi="Trebuchet MS" w:cs="Trebuchet MS"/>
          <w:color w:val="000000"/>
          <w:sz w:val="22"/>
          <w:szCs w:val="22"/>
        </w:rPr>
        <w:tab/>
        <w:t>_________________________________________________________</w:t>
      </w:r>
    </w:p>
    <w:p w14:paraId="0413DB23" w14:textId="77777777" w:rsidR="00F74BA0" w:rsidRDefault="00F74BA0">
      <w:pPr>
        <w:pBdr>
          <w:top w:val="nil"/>
          <w:left w:val="nil"/>
          <w:bottom w:val="nil"/>
          <w:right w:val="nil"/>
          <w:between w:val="nil"/>
        </w:pBdr>
        <w:spacing w:line="240" w:lineRule="auto"/>
        <w:ind w:left="0" w:hanging="2"/>
        <w:rPr>
          <w:rFonts w:ascii="Trebuchet MS" w:eastAsia="Trebuchet MS" w:hAnsi="Trebuchet MS" w:cs="Trebuchet MS"/>
          <w:color w:val="000000"/>
          <w:sz w:val="22"/>
          <w:szCs w:val="22"/>
        </w:rPr>
      </w:pPr>
    </w:p>
    <w:p w14:paraId="08CA926E" w14:textId="77777777" w:rsidR="00F74BA0" w:rsidRDefault="008E1C91">
      <w:pPr>
        <w:pBdr>
          <w:top w:val="nil"/>
          <w:left w:val="nil"/>
          <w:bottom w:val="nil"/>
          <w:right w:val="nil"/>
          <w:between w:val="nil"/>
        </w:pBdr>
        <w:spacing w:line="240" w:lineRule="auto"/>
        <w:ind w:left="0" w:hanging="2"/>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Geboortedatum:   </w:t>
      </w:r>
      <w:r>
        <w:rPr>
          <w:rFonts w:ascii="Trebuchet MS" w:eastAsia="Trebuchet MS" w:hAnsi="Trebuchet MS" w:cs="Trebuchet MS"/>
          <w:color w:val="000000"/>
          <w:sz w:val="22"/>
          <w:szCs w:val="22"/>
        </w:rPr>
        <w:tab/>
      </w:r>
      <w:r>
        <w:rPr>
          <w:rFonts w:ascii="Trebuchet MS" w:eastAsia="Trebuchet MS" w:hAnsi="Trebuchet MS" w:cs="Trebuchet MS"/>
          <w:color w:val="000000"/>
          <w:sz w:val="22"/>
          <w:szCs w:val="22"/>
        </w:rPr>
        <w:t>_________________________________________________________</w:t>
      </w:r>
    </w:p>
    <w:p w14:paraId="5E6028BA" w14:textId="77777777" w:rsidR="00F74BA0" w:rsidRDefault="00F74BA0">
      <w:pPr>
        <w:pBdr>
          <w:top w:val="nil"/>
          <w:left w:val="nil"/>
          <w:bottom w:val="nil"/>
          <w:right w:val="nil"/>
          <w:between w:val="nil"/>
        </w:pBdr>
        <w:spacing w:line="240" w:lineRule="auto"/>
        <w:ind w:left="0" w:hanging="2"/>
        <w:rPr>
          <w:rFonts w:ascii="Trebuchet MS" w:eastAsia="Trebuchet MS" w:hAnsi="Trebuchet MS" w:cs="Trebuchet MS"/>
          <w:color w:val="000000"/>
          <w:sz w:val="22"/>
          <w:szCs w:val="22"/>
        </w:rPr>
      </w:pPr>
    </w:p>
    <w:p w14:paraId="2A074C33" w14:textId="77777777" w:rsidR="00F74BA0" w:rsidRDefault="008E1C91">
      <w:pPr>
        <w:pBdr>
          <w:top w:val="nil"/>
          <w:left w:val="nil"/>
          <w:bottom w:val="nil"/>
          <w:right w:val="nil"/>
          <w:between w:val="nil"/>
        </w:pBdr>
        <w:spacing w:line="240" w:lineRule="auto"/>
        <w:ind w:left="0" w:hanging="2"/>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Naam school:</w:t>
      </w:r>
      <w:r>
        <w:rPr>
          <w:rFonts w:ascii="Trebuchet MS" w:eastAsia="Trebuchet MS" w:hAnsi="Trebuchet MS" w:cs="Trebuchet MS"/>
          <w:color w:val="000000"/>
          <w:sz w:val="22"/>
          <w:szCs w:val="22"/>
        </w:rPr>
        <w:tab/>
      </w:r>
      <w:r>
        <w:rPr>
          <w:rFonts w:ascii="Trebuchet MS" w:eastAsia="Trebuchet MS" w:hAnsi="Trebuchet MS" w:cs="Trebuchet MS"/>
          <w:color w:val="000000"/>
          <w:sz w:val="22"/>
          <w:szCs w:val="22"/>
        </w:rPr>
        <w:tab/>
        <w:t>_________________________________________________________</w:t>
      </w:r>
    </w:p>
    <w:p w14:paraId="75031831" w14:textId="77777777" w:rsidR="00F74BA0" w:rsidRDefault="00F74BA0">
      <w:pPr>
        <w:pBdr>
          <w:top w:val="nil"/>
          <w:left w:val="nil"/>
          <w:bottom w:val="nil"/>
          <w:right w:val="nil"/>
          <w:between w:val="nil"/>
        </w:pBdr>
        <w:spacing w:line="240" w:lineRule="auto"/>
        <w:ind w:left="0" w:hanging="2"/>
        <w:rPr>
          <w:rFonts w:ascii="Trebuchet MS" w:eastAsia="Trebuchet MS" w:hAnsi="Trebuchet MS" w:cs="Trebuchet MS"/>
          <w:color w:val="171717"/>
          <w:sz w:val="22"/>
          <w:szCs w:val="22"/>
        </w:rPr>
      </w:pPr>
    </w:p>
    <w:p w14:paraId="12C3FD93" w14:textId="77777777" w:rsidR="00F74BA0" w:rsidRDefault="008E1C91">
      <w:pPr>
        <w:pBdr>
          <w:top w:val="nil"/>
          <w:left w:val="nil"/>
          <w:bottom w:val="nil"/>
          <w:right w:val="nil"/>
          <w:between w:val="nil"/>
        </w:pBdr>
        <w:spacing w:line="240" w:lineRule="auto"/>
        <w:ind w:left="0" w:hanging="2"/>
        <w:rPr>
          <w:rFonts w:ascii="Trebuchet MS" w:eastAsia="Trebuchet MS" w:hAnsi="Trebuchet MS" w:cs="Trebuchet MS"/>
          <w:color w:val="171717"/>
          <w:sz w:val="22"/>
          <w:szCs w:val="22"/>
        </w:rPr>
      </w:pPr>
      <w:r>
        <w:rPr>
          <w:rFonts w:ascii="Trebuchet MS" w:eastAsia="Trebuchet MS" w:hAnsi="Trebuchet MS" w:cs="Trebuchet MS"/>
          <w:color w:val="171717"/>
          <w:sz w:val="22"/>
          <w:szCs w:val="22"/>
        </w:rPr>
        <w:t xml:space="preserve">Verlenen, in het kader van het in kaart brengen van de leerontwikkeling van uw kind, hierbij </w:t>
      </w:r>
      <w:r>
        <w:rPr>
          <w:rFonts w:ascii="Trebuchet MS" w:eastAsia="Trebuchet MS" w:hAnsi="Trebuchet MS" w:cs="Trebuchet MS"/>
          <w:b/>
          <w:color w:val="171717"/>
          <w:sz w:val="22"/>
          <w:szCs w:val="22"/>
        </w:rPr>
        <w:t xml:space="preserve">toestemming </w:t>
      </w:r>
      <w:r>
        <w:rPr>
          <w:rFonts w:ascii="Trebuchet MS" w:eastAsia="Trebuchet MS" w:hAnsi="Trebuchet MS" w:cs="Trebuchet MS"/>
          <w:color w:val="171717"/>
          <w:sz w:val="22"/>
          <w:szCs w:val="22"/>
        </w:rPr>
        <w:t>voor:</w:t>
      </w:r>
      <w:bookmarkStart w:id="0" w:name="bookmark=id.gjdgxs" w:colFirst="0" w:colLast="0"/>
      <w:bookmarkEnd w:id="0"/>
    </w:p>
    <w:p w14:paraId="03E3A7EE" w14:textId="77777777" w:rsidR="00F74BA0" w:rsidRDefault="008E1C91">
      <w:pPr>
        <w:pBdr>
          <w:top w:val="nil"/>
          <w:left w:val="nil"/>
          <w:bottom w:val="nil"/>
          <w:right w:val="nil"/>
          <w:between w:val="nil"/>
        </w:pBdr>
        <w:spacing w:line="240" w:lineRule="auto"/>
        <w:ind w:left="0" w:hanging="2"/>
        <w:rPr>
          <w:rFonts w:ascii="Trebuchet MS" w:eastAsia="Trebuchet MS" w:hAnsi="Trebuchet MS" w:cs="Trebuchet MS"/>
          <w:color w:val="171717"/>
          <w:sz w:val="22"/>
          <w:szCs w:val="22"/>
        </w:rPr>
      </w:pPr>
      <w:sdt>
        <w:sdtPr>
          <w:tag w:val="goog_rdk_0"/>
          <w:id w:val="1691791946"/>
        </w:sdtPr>
        <w:sdtEndPr/>
        <w:sdtContent>
          <w:r>
            <w:rPr>
              <w:rFonts w:ascii="Arial Unicode MS" w:eastAsia="Arial Unicode MS" w:hAnsi="Arial Unicode MS" w:cs="Arial Unicode MS"/>
              <w:color w:val="0D0D0D"/>
              <w:sz w:val="22"/>
              <w:szCs w:val="22"/>
            </w:rPr>
            <w:t>☐</w:t>
          </w:r>
          <w:r>
            <w:rPr>
              <w:rFonts w:ascii="Arial Unicode MS" w:eastAsia="Arial Unicode MS" w:hAnsi="Arial Unicode MS" w:cs="Arial Unicode MS"/>
              <w:color w:val="0D0D0D"/>
              <w:sz w:val="22"/>
              <w:szCs w:val="22"/>
            </w:rPr>
            <w:t xml:space="preserve">         </w:t>
          </w:r>
        </w:sdtContent>
      </w:sdt>
      <w:r>
        <w:rPr>
          <w:rFonts w:ascii="Trebuchet MS" w:eastAsia="Trebuchet MS" w:hAnsi="Trebuchet MS" w:cs="Trebuchet MS"/>
          <w:color w:val="171717"/>
          <w:sz w:val="22"/>
          <w:szCs w:val="22"/>
        </w:rPr>
        <w:t>De aanmelding en verwerking van de persoonsgegevens (naam, tussenvoegsel, achternaam, geboortedatum, of er sprake is van een doublure) van uw kind in de administratie van A-VISION.</w:t>
      </w:r>
    </w:p>
    <w:p w14:paraId="4FADF96D" w14:textId="77777777" w:rsidR="00F74BA0" w:rsidRDefault="008E1C91">
      <w:pPr>
        <w:pBdr>
          <w:top w:val="nil"/>
          <w:left w:val="nil"/>
          <w:bottom w:val="nil"/>
          <w:right w:val="nil"/>
          <w:between w:val="nil"/>
        </w:pBdr>
        <w:spacing w:line="240" w:lineRule="auto"/>
        <w:ind w:left="0" w:hanging="2"/>
        <w:rPr>
          <w:rFonts w:ascii="Trebuchet MS" w:eastAsia="Trebuchet MS" w:hAnsi="Trebuchet MS" w:cs="Trebuchet MS"/>
          <w:color w:val="0D0D0D"/>
          <w:sz w:val="22"/>
          <w:szCs w:val="22"/>
        </w:rPr>
      </w:pPr>
      <w:sdt>
        <w:sdtPr>
          <w:tag w:val="goog_rdk_1"/>
          <w:id w:val="839517717"/>
        </w:sdtPr>
        <w:sdtEndPr/>
        <w:sdtContent>
          <w:r>
            <w:rPr>
              <w:rFonts w:ascii="Arial Unicode MS" w:eastAsia="Arial Unicode MS" w:hAnsi="Arial Unicode MS" w:cs="Arial Unicode MS"/>
              <w:color w:val="0D0D0D"/>
              <w:sz w:val="22"/>
              <w:szCs w:val="22"/>
            </w:rPr>
            <w:t>☐</w:t>
          </w:r>
          <w:r>
            <w:rPr>
              <w:rFonts w:ascii="Arial Unicode MS" w:eastAsia="Arial Unicode MS" w:hAnsi="Arial Unicode MS" w:cs="Arial Unicode MS"/>
              <w:color w:val="0D0D0D"/>
              <w:sz w:val="22"/>
              <w:szCs w:val="22"/>
            </w:rPr>
            <w:t xml:space="preserve">         </w:t>
          </w:r>
        </w:sdtContent>
      </w:sdt>
      <w:r>
        <w:rPr>
          <w:rFonts w:ascii="Trebuchet MS" w:eastAsia="Trebuchet MS" w:hAnsi="Trebuchet MS" w:cs="Trebuchet MS"/>
          <w:color w:val="171717"/>
          <w:sz w:val="22"/>
          <w:szCs w:val="22"/>
        </w:rPr>
        <w:t xml:space="preserve">De afname van de ADIT (adaptieve digitale intelligentietest) en </w:t>
      </w:r>
      <w:r>
        <w:rPr>
          <w:rFonts w:ascii="Trebuchet MS" w:eastAsia="Trebuchet MS" w:hAnsi="Trebuchet MS" w:cs="Trebuchet MS"/>
          <w:color w:val="000000"/>
          <w:sz w:val="22"/>
          <w:szCs w:val="22"/>
        </w:rPr>
        <w:t>het gebruik van de afnamedata voor het bepalen van de uitslag door A-VISION</w:t>
      </w:r>
      <w:r>
        <w:rPr>
          <w:rFonts w:ascii="Trebuchet MS" w:eastAsia="Trebuchet MS" w:hAnsi="Trebuchet MS" w:cs="Trebuchet MS"/>
          <w:color w:val="0D0D0D"/>
          <w:sz w:val="22"/>
          <w:szCs w:val="22"/>
        </w:rPr>
        <w:t>.</w:t>
      </w:r>
    </w:p>
    <w:p w14:paraId="6046ABA1" w14:textId="77777777" w:rsidR="00F74BA0" w:rsidRDefault="008E1C91">
      <w:pPr>
        <w:pBdr>
          <w:top w:val="nil"/>
          <w:left w:val="nil"/>
          <w:bottom w:val="nil"/>
          <w:right w:val="nil"/>
          <w:between w:val="nil"/>
        </w:pBdr>
        <w:spacing w:line="240" w:lineRule="auto"/>
        <w:ind w:left="0" w:hanging="2"/>
        <w:rPr>
          <w:rFonts w:ascii="Trebuchet MS" w:eastAsia="Trebuchet MS" w:hAnsi="Trebuchet MS" w:cs="Trebuchet MS"/>
          <w:color w:val="0D0D0D"/>
          <w:sz w:val="22"/>
          <w:szCs w:val="22"/>
        </w:rPr>
      </w:pPr>
      <w:sdt>
        <w:sdtPr>
          <w:tag w:val="goog_rdk_2"/>
          <w:id w:val="-1885628472"/>
        </w:sdtPr>
        <w:sdtEndPr/>
        <w:sdtContent>
          <w:r>
            <w:rPr>
              <w:rFonts w:ascii="Arial Unicode MS" w:eastAsia="Arial Unicode MS" w:hAnsi="Arial Unicode MS" w:cs="Arial Unicode MS"/>
              <w:color w:val="0D0D0D"/>
              <w:sz w:val="22"/>
              <w:szCs w:val="22"/>
            </w:rPr>
            <w:t>☐</w:t>
          </w:r>
          <w:r>
            <w:rPr>
              <w:rFonts w:ascii="Arial Unicode MS" w:eastAsia="Arial Unicode MS" w:hAnsi="Arial Unicode MS" w:cs="Arial Unicode MS"/>
              <w:color w:val="0D0D0D"/>
              <w:sz w:val="22"/>
              <w:szCs w:val="22"/>
            </w:rPr>
            <w:t xml:space="preserve">         </w:t>
          </w:r>
        </w:sdtContent>
      </w:sdt>
      <w:r>
        <w:rPr>
          <w:rFonts w:ascii="Trebuchet MS" w:eastAsia="Trebuchet MS" w:hAnsi="Trebuchet MS" w:cs="Trebuchet MS"/>
          <w:color w:val="0D0D0D"/>
          <w:sz w:val="22"/>
          <w:szCs w:val="22"/>
        </w:rPr>
        <w:t xml:space="preserve">Het rechtstreeks communiceren van de uitslag en rapportage van de ADIT door A-VISION met de opdrachtgever, nader te noemen _____________________________________________________ </w:t>
      </w:r>
      <w:r>
        <w:rPr>
          <w:rFonts w:ascii="Trebuchet MS" w:eastAsia="Trebuchet MS" w:hAnsi="Trebuchet MS" w:cs="Trebuchet MS"/>
          <w:color w:val="0D0D0D"/>
          <w:sz w:val="22"/>
          <w:szCs w:val="22"/>
        </w:rPr>
        <w:br/>
      </w:r>
      <w:r>
        <w:rPr>
          <w:rFonts w:ascii="Trebuchet MS" w:eastAsia="Trebuchet MS" w:hAnsi="Trebuchet MS" w:cs="Trebuchet MS"/>
          <w:color w:val="0D0D0D"/>
          <w:sz w:val="22"/>
          <w:szCs w:val="22"/>
        </w:rPr>
        <w:br/>
        <w:t>______________________________________________________________(naam school noteren).*</w:t>
      </w:r>
    </w:p>
    <w:p w14:paraId="123321F2" w14:textId="77777777" w:rsidR="00F74BA0" w:rsidRDefault="008E1C91">
      <w:pPr>
        <w:ind w:left="0" w:hanging="2"/>
        <w:rPr>
          <w:rFonts w:ascii="Trebuchet MS" w:eastAsia="Trebuchet MS" w:hAnsi="Trebuchet MS" w:cs="Trebuchet MS"/>
          <w:color w:val="0D0D0D"/>
          <w:sz w:val="22"/>
          <w:szCs w:val="22"/>
        </w:rPr>
      </w:pPr>
      <w:sdt>
        <w:sdtPr>
          <w:tag w:val="goog_rdk_3"/>
          <w:id w:val="628745578"/>
        </w:sdtPr>
        <w:sdtEndPr/>
        <w:sdtContent>
          <w:r>
            <w:rPr>
              <w:rFonts w:ascii="Arial Unicode MS" w:eastAsia="Arial Unicode MS" w:hAnsi="Arial Unicode MS" w:cs="Arial Unicode MS"/>
              <w:color w:val="0D0D0D"/>
              <w:sz w:val="22"/>
              <w:szCs w:val="22"/>
            </w:rPr>
            <w:t xml:space="preserve"> ☐ </w:t>
          </w:r>
        </w:sdtContent>
      </w:sdt>
      <w:r>
        <w:rPr>
          <w:rFonts w:ascii="Trebuchet MS" w:eastAsia="Trebuchet MS" w:hAnsi="Trebuchet MS" w:cs="Trebuchet MS"/>
          <w:color w:val="0D0D0D"/>
          <w:sz w:val="22"/>
          <w:szCs w:val="22"/>
        </w:rPr>
        <w:t xml:space="preserve">     Het delen van de rapportage (met het voortgezet onderwijs) voor de aanmelding bij het voortgezet onderwijs.</w:t>
      </w:r>
    </w:p>
    <w:p w14:paraId="4EAA0E50" w14:textId="77777777" w:rsidR="00F74BA0" w:rsidRDefault="008E1C91">
      <w:pPr>
        <w:pBdr>
          <w:top w:val="nil"/>
          <w:left w:val="nil"/>
          <w:bottom w:val="nil"/>
          <w:right w:val="nil"/>
          <w:between w:val="nil"/>
        </w:pBdr>
        <w:spacing w:line="240" w:lineRule="auto"/>
        <w:ind w:left="0" w:hanging="2"/>
        <w:rPr>
          <w:rFonts w:ascii="Trebuchet MS" w:eastAsia="Trebuchet MS" w:hAnsi="Trebuchet MS" w:cs="Trebuchet MS"/>
          <w:color w:val="FF0000"/>
          <w:sz w:val="22"/>
          <w:szCs w:val="22"/>
        </w:rPr>
      </w:pPr>
      <w:r>
        <w:rPr>
          <w:rFonts w:ascii="Trebuchet MS" w:eastAsia="Trebuchet MS" w:hAnsi="Trebuchet MS" w:cs="Trebuchet MS"/>
          <w:color w:val="171717"/>
          <w:sz w:val="22"/>
          <w:szCs w:val="22"/>
        </w:rPr>
        <w:t>A-VISION draagt verantwoordelijkheid voor de verwerking van de onderzoeksgegevens en de verslaglegging.</w:t>
      </w:r>
    </w:p>
    <w:p w14:paraId="6CF40540" w14:textId="77777777" w:rsidR="00F74BA0" w:rsidRDefault="00F74BA0">
      <w:pPr>
        <w:pBdr>
          <w:top w:val="nil"/>
          <w:left w:val="nil"/>
          <w:bottom w:val="nil"/>
          <w:right w:val="nil"/>
          <w:between w:val="nil"/>
        </w:pBdr>
        <w:spacing w:line="240" w:lineRule="auto"/>
        <w:ind w:left="0" w:hanging="2"/>
        <w:rPr>
          <w:rFonts w:ascii="Trebuchet MS" w:eastAsia="Trebuchet MS" w:hAnsi="Trebuchet MS" w:cs="Trebuchet MS"/>
          <w:b/>
          <w:color w:val="171717"/>
          <w:sz w:val="22"/>
          <w:szCs w:val="22"/>
        </w:rPr>
      </w:pPr>
    </w:p>
    <w:p w14:paraId="687A618F" w14:textId="77777777" w:rsidR="00F74BA0" w:rsidRDefault="008E1C91">
      <w:pPr>
        <w:pBdr>
          <w:top w:val="nil"/>
          <w:left w:val="nil"/>
          <w:bottom w:val="nil"/>
          <w:right w:val="nil"/>
          <w:between w:val="nil"/>
        </w:pBdr>
        <w:spacing w:line="240" w:lineRule="auto"/>
        <w:ind w:left="0" w:hanging="2"/>
        <w:rPr>
          <w:rFonts w:ascii="Trebuchet MS" w:eastAsia="Trebuchet MS" w:hAnsi="Trebuchet MS" w:cs="Trebuchet MS"/>
          <w:color w:val="171717"/>
          <w:sz w:val="22"/>
          <w:szCs w:val="22"/>
        </w:rPr>
      </w:pPr>
      <w:r>
        <w:rPr>
          <w:rFonts w:ascii="Trebuchet MS" w:eastAsia="Trebuchet MS" w:hAnsi="Trebuchet MS" w:cs="Trebuchet MS"/>
          <w:b/>
          <w:color w:val="171717"/>
          <w:sz w:val="22"/>
          <w:szCs w:val="22"/>
        </w:rPr>
        <w:t>Ondertekening</w:t>
      </w:r>
      <w:r>
        <w:rPr>
          <w:rFonts w:ascii="Trebuchet MS" w:eastAsia="Trebuchet MS" w:hAnsi="Trebuchet MS" w:cs="Trebuchet MS"/>
          <w:b/>
          <w:color w:val="171717"/>
          <w:sz w:val="22"/>
          <w:szCs w:val="22"/>
        </w:rPr>
        <w:br/>
      </w:r>
      <w:r>
        <w:rPr>
          <w:rFonts w:ascii="Trebuchet MS" w:eastAsia="Trebuchet MS" w:hAnsi="Trebuchet MS" w:cs="Trebuchet MS"/>
          <w:color w:val="171717"/>
          <w:sz w:val="22"/>
          <w:szCs w:val="22"/>
        </w:rPr>
        <w:t>Toestemmingen verleend op ________________________ (datum) voor aangegeven onderdelen door:</w:t>
      </w:r>
    </w:p>
    <w:p w14:paraId="39FD87C9" w14:textId="77777777" w:rsidR="00F74BA0" w:rsidRDefault="00F74BA0">
      <w:pPr>
        <w:pBdr>
          <w:top w:val="nil"/>
          <w:left w:val="nil"/>
          <w:bottom w:val="nil"/>
          <w:right w:val="nil"/>
          <w:between w:val="nil"/>
        </w:pBdr>
        <w:spacing w:line="240" w:lineRule="auto"/>
        <w:ind w:left="0" w:hanging="2"/>
        <w:rPr>
          <w:rFonts w:ascii="Trebuchet MS" w:eastAsia="Trebuchet MS" w:hAnsi="Trebuchet MS" w:cs="Trebuchet MS"/>
          <w:color w:val="171717"/>
          <w:sz w:val="22"/>
          <w:szCs w:val="22"/>
        </w:rPr>
      </w:pPr>
    </w:p>
    <w:tbl>
      <w:tblPr>
        <w:tblStyle w:val="a"/>
        <w:tblW w:w="104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2693"/>
        <w:gridCol w:w="2694"/>
        <w:gridCol w:w="2551"/>
      </w:tblGrid>
      <w:tr w:rsidR="00F74BA0" w14:paraId="701CA45E" w14:textId="77777777">
        <w:tc>
          <w:tcPr>
            <w:tcW w:w="2518" w:type="dxa"/>
          </w:tcPr>
          <w:p w14:paraId="4E4F05E2" w14:textId="77777777" w:rsidR="00F74BA0" w:rsidRDefault="00F74BA0">
            <w:pPr>
              <w:pBdr>
                <w:top w:val="nil"/>
                <w:left w:val="nil"/>
                <w:bottom w:val="nil"/>
                <w:right w:val="nil"/>
                <w:between w:val="nil"/>
              </w:pBdr>
              <w:spacing w:line="240" w:lineRule="auto"/>
              <w:ind w:left="0" w:hanging="2"/>
              <w:rPr>
                <w:rFonts w:ascii="Trebuchet MS" w:eastAsia="Trebuchet MS" w:hAnsi="Trebuchet MS" w:cs="Trebuchet MS"/>
                <w:color w:val="171717"/>
                <w:sz w:val="22"/>
                <w:szCs w:val="22"/>
              </w:rPr>
            </w:pPr>
          </w:p>
        </w:tc>
        <w:tc>
          <w:tcPr>
            <w:tcW w:w="5387" w:type="dxa"/>
            <w:gridSpan w:val="2"/>
          </w:tcPr>
          <w:p w14:paraId="48A17D1A" w14:textId="77777777" w:rsidR="00F74BA0" w:rsidRDefault="008E1C91">
            <w:pPr>
              <w:pBdr>
                <w:top w:val="nil"/>
                <w:left w:val="nil"/>
                <w:bottom w:val="nil"/>
                <w:right w:val="nil"/>
                <w:between w:val="nil"/>
              </w:pBdr>
              <w:spacing w:line="240" w:lineRule="auto"/>
              <w:ind w:left="0" w:hanging="2"/>
              <w:rPr>
                <w:rFonts w:ascii="Trebuchet MS" w:eastAsia="Trebuchet MS" w:hAnsi="Trebuchet MS" w:cs="Trebuchet MS"/>
                <w:color w:val="0D0D0D"/>
                <w:sz w:val="20"/>
                <w:szCs w:val="20"/>
              </w:rPr>
            </w:pPr>
            <w:r>
              <w:rPr>
                <w:rFonts w:ascii="Trebuchet MS" w:eastAsia="Trebuchet MS" w:hAnsi="Trebuchet MS" w:cs="Trebuchet MS"/>
                <w:color w:val="000000"/>
                <w:sz w:val="20"/>
                <w:szCs w:val="20"/>
              </w:rPr>
              <w:t>Het is belangrijk dat alle gezag dragende personen akkoord gaan. In geval van ouderlijk gezag door één ouder verklaart u hierbij tevens alleen ouderlijk gezag te hebben.</w:t>
            </w:r>
          </w:p>
        </w:tc>
        <w:tc>
          <w:tcPr>
            <w:tcW w:w="2551" w:type="dxa"/>
          </w:tcPr>
          <w:p w14:paraId="76492BA7" w14:textId="77777777" w:rsidR="00F74BA0" w:rsidRDefault="008E1C91">
            <w:pPr>
              <w:pBdr>
                <w:top w:val="nil"/>
                <w:left w:val="nil"/>
                <w:bottom w:val="nil"/>
                <w:right w:val="nil"/>
                <w:between w:val="nil"/>
              </w:pBdr>
              <w:spacing w:line="240" w:lineRule="auto"/>
              <w:ind w:left="0" w:hanging="2"/>
              <w:rPr>
                <w:rFonts w:ascii="Trebuchet MS" w:eastAsia="Trebuchet MS" w:hAnsi="Trebuchet MS" w:cs="Trebuchet MS"/>
                <w:color w:val="171717"/>
                <w:sz w:val="20"/>
                <w:szCs w:val="20"/>
              </w:rPr>
            </w:pPr>
            <w:r>
              <w:rPr>
                <w:rFonts w:ascii="Trebuchet MS" w:eastAsia="Trebuchet MS" w:hAnsi="Trebuchet MS" w:cs="Trebuchet MS"/>
                <w:color w:val="171717"/>
                <w:sz w:val="20"/>
                <w:szCs w:val="20"/>
              </w:rPr>
              <w:t>Wettelijk vertegenwoordiger (indien wettelijk gezag niet bij vader of moeder berust)</w:t>
            </w:r>
          </w:p>
        </w:tc>
      </w:tr>
      <w:tr w:rsidR="00F74BA0" w14:paraId="7B19FA81" w14:textId="77777777">
        <w:tc>
          <w:tcPr>
            <w:tcW w:w="2518" w:type="dxa"/>
          </w:tcPr>
          <w:p w14:paraId="15DAB059" w14:textId="77777777" w:rsidR="00F74BA0" w:rsidRDefault="008E1C91">
            <w:pPr>
              <w:pBdr>
                <w:top w:val="nil"/>
                <w:left w:val="nil"/>
                <w:bottom w:val="nil"/>
                <w:right w:val="nil"/>
                <w:between w:val="nil"/>
              </w:pBdr>
              <w:spacing w:line="240" w:lineRule="auto"/>
              <w:ind w:left="0" w:hanging="2"/>
              <w:rPr>
                <w:rFonts w:ascii="Trebuchet MS" w:eastAsia="Trebuchet MS" w:hAnsi="Trebuchet MS" w:cs="Trebuchet MS"/>
                <w:color w:val="171717"/>
                <w:sz w:val="22"/>
                <w:szCs w:val="22"/>
              </w:rPr>
            </w:pPr>
            <w:r>
              <w:rPr>
                <w:rFonts w:ascii="Trebuchet MS" w:eastAsia="Trebuchet MS" w:hAnsi="Trebuchet MS" w:cs="Trebuchet MS"/>
                <w:color w:val="171717"/>
                <w:sz w:val="22"/>
                <w:szCs w:val="22"/>
              </w:rPr>
              <w:t>Kind – naam:</w:t>
            </w:r>
          </w:p>
          <w:p w14:paraId="01AC061A" w14:textId="77777777" w:rsidR="00F74BA0" w:rsidRDefault="008E1C91">
            <w:pPr>
              <w:pBdr>
                <w:top w:val="nil"/>
                <w:left w:val="nil"/>
                <w:bottom w:val="nil"/>
                <w:right w:val="nil"/>
                <w:between w:val="nil"/>
              </w:pBdr>
              <w:spacing w:line="240" w:lineRule="auto"/>
              <w:ind w:left="0" w:hanging="2"/>
              <w:rPr>
                <w:rFonts w:ascii="Trebuchet MS" w:eastAsia="Trebuchet MS" w:hAnsi="Trebuchet MS" w:cs="Trebuchet MS"/>
                <w:color w:val="171717"/>
                <w:sz w:val="22"/>
                <w:szCs w:val="22"/>
              </w:rPr>
            </w:pPr>
            <w:r>
              <w:rPr>
                <w:rFonts w:ascii="Trebuchet MS" w:eastAsia="Trebuchet MS" w:hAnsi="Trebuchet MS" w:cs="Trebuchet MS"/>
                <w:color w:val="171717"/>
                <w:sz w:val="22"/>
                <w:szCs w:val="22"/>
              </w:rPr>
              <w:br/>
            </w:r>
          </w:p>
        </w:tc>
        <w:tc>
          <w:tcPr>
            <w:tcW w:w="2693" w:type="dxa"/>
          </w:tcPr>
          <w:p w14:paraId="3F72B6A9" w14:textId="77777777" w:rsidR="00F74BA0" w:rsidRDefault="008E1C91">
            <w:pPr>
              <w:pBdr>
                <w:top w:val="nil"/>
                <w:left w:val="nil"/>
                <w:bottom w:val="nil"/>
                <w:right w:val="nil"/>
                <w:between w:val="nil"/>
              </w:pBdr>
              <w:spacing w:line="240" w:lineRule="auto"/>
              <w:ind w:left="0" w:hanging="2"/>
              <w:rPr>
                <w:rFonts w:ascii="Trebuchet MS" w:eastAsia="Trebuchet MS" w:hAnsi="Trebuchet MS" w:cs="Trebuchet MS"/>
                <w:color w:val="171717"/>
                <w:sz w:val="22"/>
                <w:szCs w:val="22"/>
              </w:rPr>
            </w:pPr>
            <w:r>
              <w:rPr>
                <w:rFonts w:ascii="Trebuchet MS" w:eastAsia="Trebuchet MS" w:hAnsi="Trebuchet MS" w:cs="Trebuchet MS"/>
                <w:color w:val="171717"/>
                <w:sz w:val="22"/>
                <w:szCs w:val="22"/>
              </w:rPr>
              <w:t>Moeder – naam:</w:t>
            </w:r>
          </w:p>
        </w:tc>
        <w:tc>
          <w:tcPr>
            <w:tcW w:w="2694" w:type="dxa"/>
          </w:tcPr>
          <w:p w14:paraId="2ED65979" w14:textId="77777777" w:rsidR="00F74BA0" w:rsidRDefault="008E1C91">
            <w:pPr>
              <w:pBdr>
                <w:top w:val="nil"/>
                <w:left w:val="nil"/>
                <w:bottom w:val="nil"/>
                <w:right w:val="nil"/>
                <w:between w:val="nil"/>
              </w:pBdr>
              <w:spacing w:line="240" w:lineRule="auto"/>
              <w:ind w:left="0" w:hanging="2"/>
              <w:rPr>
                <w:rFonts w:ascii="Trebuchet MS" w:eastAsia="Trebuchet MS" w:hAnsi="Trebuchet MS" w:cs="Trebuchet MS"/>
                <w:color w:val="171717"/>
                <w:sz w:val="22"/>
                <w:szCs w:val="22"/>
              </w:rPr>
            </w:pPr>
            <w:r>
              <w:rPr>
                <w:rFonts w:ascii="Trebuchet MS" w:eastAsia="Trebuchet MS" w:hAnsi="Trebuchet MS" w:cs="Trebuchet MS"/>
                <w:color w:val="171717"/>
                <w:sz w:val="22"/>
                <w:szCs w:val="22"/>
              </w:rPr>
              <w:t>Vader – naam:</w:t>
            </w:r>
          </w:p>
        </w:tc>
        <w:tc>
          <w:tcPr>
            <w:tcW w:w="2551" w:type="dxa"/>
          </w:tcPr>
          <w:p w14:paraId="70334CE6" w14:textId="77777777" w:rsidR="00F74BA0" w:rsidRDefault="008E1C91">
            <w:pPr>
              <w:pBdr>
                <w:top w:val="nil"/>
                <w:left w:val="nil"/>
                <w:bottom w:val="nil"/>
                <w:right w:val="nil"/>
                <w:between w:val="nil"/>
              </w:pBdr>
              <w:spacing w:line="240" w:lineRule="auto"/>
              <w:ind w:left="0" w:hanging="2"/>
              <w:rPr>
                <w:rFonts w:ascii="Trebuchet MS" w:eastAsia="Trebuchet MS" w:hAnsi="Trebuchet MS" w:cs="Trebuchet MS"/>
                <w:color w:val="171717"/>
                <w:sz w:val="22"/>
                <w:szCs w:val="22"/>
              </w:rPr>
            </w:pPr>
            <w:r>
              <w:rPr>
                <w:rFonts w:ascii="Trebuchet MS" w:eastAsia="Trebuchet MS" w:hAnsi="Trebuchet MS" w:cs="Trebuchet MS"/>
                <w:color w:val="171717"/>
                <w:sz w:val="22"/>
                <w:szCs w:val="22"/>
              </w:rPr>
              <w:t>naam:</w:t>
            </w:r>
          </w:p>
        </w:tc>
      </w:tr>
      <w:tr w:rsidR="00F74BA0" w14:paraId="74BEF485" w14:textId="77777777">
        <w:trPr>
          <w:trHeight w:val="1820"/>
        </w:trPr>
        <w:tc>
          <w:tcPr>
            <w:tcW w:w="2518" w:type="dxa"/>
          </w:tcPr>
          <w:p w14:paraId="2EAC16E2" w14:textId="77777777" w:rsidR="00F74BA0" w:rsidRDefault="008E1C91">
            <w:pPr>
              <w:pBdr>
                <w:top w:val="nil"/>
                <w:left w:val="nil"/>
                <w:bottom w:val="nil"/>
                <w:right w:val="nil"/>
                <w:between w:val="nil"/>
              </w:pBdr>
              <w:spacing w:line="240" w:lineRule="auto"/>
              <w:ind w:left="0" w:hanging="2"/>
              <w:rPr>
                <w:rFonts w:ascii="Trebuchet MS" w:eastAsia="Trebuchet MS" w:hAnsi="Trebuchet MS" w:cs="Trebuchet MS"/>
                <w:color w:val="171717"/>
                <w:sz w:val="22"/>
                <w:szCs w:val="22"/>
              </w:rPr>
            </w:pPr>
            <w:r>
              <w:rPr>
                <w:rFonts w:ascii="Trebuchet MS" w:eastAsia="Trebuchet MS" w:hAnsi="Trebuchet MS" w:cs="Trebuchet MS"/>
                <w:color w:val="171717"/>
                <w:sz w:val="22"/>
                <w:szCs w:val="22"/>
              </w:rPr>
              <w:t>Handtekening:</w:t>
            </w:r>
          </w:p>
          <w:p w14:paraId="1AF6A4DC" w14:textId="77777777" w:rsidR="00F74BA0" w:rsidRDefault="00F74BA0">
            <w:pPr>
              <w:pBdr>
                <w:top w:val="nil"/>
                <w:left w:val="nil"/>
                <w:bottom w:val="nil"/>
                <w:right w:val="nil"/>
                <w:between w:val="nil"/>
              </w:pBdr>
              <w:spacing w:line="240" w:lineRule="auto"/>
              <w:ind w:left="0" w:hanging="2"/>
              <w:rPr>
                <w:rFonts w:ascii="Trebuchet MS" w:eastAsia="Trebuchet MS" w:hAnsi="Trebuchet MS" w:cs="Trebuchet MS"/>
                <w:color w:val="171717"/>
                <w:sz w:val="22"/>
                <w:szCs w:val="22"/>
              </w:rPr>
            </w:pPr>
          </w:p>
          <w:p w14:paraId="031F4DB7" w14:textId="77777777" w:rsidR="00F74BA0" w:rsidRDefault="00F74BA0">
            <w:pPr>
              <w:pBdr>
                <w:top w:val="nil"/>
                <w:left w:val="nil"/>
                <w:bottom w:val="nil"/>
                <w:right w:val="nil"/>
                <w:between w:val="nil"/>
              </w:pBdr>
              <w:spacing w:line="240" w:lineRule="auto"/>
              <w:ind w:left="0" w:hanging="2"/>
              <w:rPr>
                <w:rFonts w:ascii="Trebuchet MS" w:eastAsia="Trebuchet MS" w:hAnsi="Trebuchet MS" w:cs="Trebuchet MS"/>
                <w:color w:val="171717"/>
                <w:sz w:val="22"/>
                <w:szCs w:val="22"/>
              </w:rPr>
            </w:pPr>
          </w:p>
          <w:p w14:paraId="62F50506" w14:textId="77777777" w:rsidR="00F74BA0" w:rsidRDefault="00F74BA0">
            <w:pPr>
              <w:pBdr>
                <w:top w:val="nil"/>
                <w:left w:val="nil"/>
                <w:bottom w:val="nil"/>
                <w:right w:val="nil"/>
                <w:between w:val="nil"/>
              </w:pBdr>
              <w:spacing w:line="240" w:lineRule="auto"/>
              <w:ind w:left="0" w:hanging="2"/>
              <w:rPr>
                <w:rFonts w:ascii="Trebuchet MS" w:eastAsia="Trebuchet MS" w:hAnsi="Trebuchet MS" w:cs="Trebuchet MS"/>
                <w:color w:val="171717"/>
                <w:sz w:val="22"/>
                <w:szCs w:val="22"/>
              </w:rPr>
            </w:pPr>
          </w:p>
          <w:p w14:paraId="6CCEA314" w14:textId="77777777" w:rsidR="00F74BA0" w:rsidRDefault="00F74BA0">
            <w:pPr>
              <w:pBdr>
                <w:top w:val="nil"/>
                <w:left w:val="nil"/>
                <w:bottom w:val="nil"/>
                <w:right w:val="nil"/>
                <w:between w:val="nil"/>
              </w:pBdr>
              <w:spacing w:line="240" w:lineRule="auto"/>
              <w:ind w:left="0" w:hanging="2"/>
              <w:rPr>
                <w:rFonts w:ascii="Trebuchet MS" w:eastAsia="Trebuchet MS" w:hAnsi="Trebuchet MS" w:cs="Trebuchet MS"/>
                <w:color w:val="171717"/>
                <w:sz w:val="22"/>
                <w:szCs w:val="22"/>
              </w:rPr>
            </w:pPr>
          </w:p>
          <w:p w14:paraId="4E531653" w14:textId="77777777" w:rsidR="00F74BA0" w:rsidRDefault="008E1C91">
            <w:pPr>
              <w:pBdr>
                <w:top w:val="nil"/>
                <w:left w:val="nil"/>
                <w:bottom w:val="nil"/>
                <w:right w:val="nil"/>
                <w:between w:val="nil"/>
              </w:pBdr>
              <w:spacing w:line="240" w:lineRule="auto"/>
              <w:ind w:left="0" w:hanging="2"/>
              <w:rPr>
                <w:rFonts w:ascii="Trebuchet MS" w:eastAsia="Trebuchet MS" w:hAnsi="Trebuchet MS" w:cs="Trebuchet MS"/>
                <w:color w:val="171717"/>
                <w:sz w:val="20"/>
                <w:szCs w:val="20"/>
              </w:rPr>
            </w:pPr>
            <w:r>
              <w:rPr>
                <w:rFonts w:ascii="Trebuchet MS" w:eastAsia="Trebuchet MS" w:hAnsi="Trebuchet MS" w:cs="Trebuchet MS"/>
                <w:color w:val="171717"/>
                <w:sz w:val="20"/>
                <w:szCs w:val="20"/>
              </w:rPr>
              <w:t>Indien 12 jaar of ouder dient het kind zelf ook te ondertekenen</w:t>
            </w:r>
          </w:p>
        </w:tc>
        <w:tc>
          <w:tcPr>
            <w:tcW w:w="2693" w:type="dxa"/>
          </w:tcPr>
          <w:p w14:paraId="648C42E5" w14:textId="77777777" w:rsidR="00F74BA0" w:rsidRDefault="008E1C91">
            <w:pPr>
              <w:pBdr>
                <w:top w:val="nil"/>
                <w:left w:val="nil"/>
                <w:bottom w:val="nil"/>
                <w:right w:val="nil"/>
                <w:between w:val="nil"/>
              </w:pBdr>
              <w:spacing w:line="240" w:lineRule="auto"/>
              <w:ind w:left="0" w:hanging="2"/>
              <w:rPr>
                <w:rFonts w:ascii="Trebuchet MS" w:eastAsia="Trebuchet MS" w:hAnsi="Trebuchet MS" w:cs="Trebuchet MS"/>
                <w:color w:val="171717"/>
                <w:sz w:val="22"/>
                <w:szCs w:val="22"/>
              </w:rPr>
            </w:pPr>
            <w:r>
              <w:rPr>
                <w:rFonts w:ascii="Trebuchet MS" w:eastAsia="Trebuchet MS" w:hAnsi="Trebuchet MS" w:cs="Trebuchet MS"/>
                <w:color w:val="171717"/>
                <w:sz w:val="22"/>
                <w:szCs w:val="22"/>
              </w:rPr>
              <w:t>Handtekening:</w:t>
            </w:r>
          </w:p>
        </w:tc>
        <w:tc>
          <w:tcPr>
            <w:tcW w:w="2694" w:type="dxa"/>
          </w:tcPr>
          <w:p w14:paraId="73EF35BD" w14:textId="77777777" w:rsidR="00F74BA0" w:rsidRDefault="008E1C91">
            <w:pPr>
              <w:pBdr>
                <w:top w:val="nil"/>
                <w:left w:val="nil"/>
                <w:bottom w:val="nil"/>
                <w:right w:val="nil"/>
                <w:between w:val="nil"/>
              </w:pBdr>
              <w:spacing w:line="240" w:lineRule="auto"/>
              <w:ind w:left="0" w:hanging="2"/>
              <w:rPr>
                <w:rFonts w:ascii="Trebuchet MS" w:eastAsia="Trebuchet MS" w:hAnsi="Trebuchet MS" w:cs="Trebuchet MS"/>
                <w:color w:val="171717"/>
                <w:sz w:val="22"/>
                <w:szCs w:val="22"/>
              </w:rPr>
            </w:pPr>
            <w:r>
              <w:rPr>
                <w:rFonts w:ascii="Trebuchet MS" w:eastAsia="Trebuchet MS" w:hAnsi="Trebuchet MS" w:cs="Trebuchet MS"/>
                <w:color w:val="171717"/>
                <w:sz w:val="22"/>
                <w:szCs w:val="22"/>
              </w:rPr>
              <w:t>Handtekening:</w:t>
            </w:r>
          </w:p>
        </w:tc>
        <w:tc>
          <w:tcPr>
            <w:tcW w:w="2551" w:type="dxa"/>
          </w:tcPr>
          <w:p w14:paraId="3AED78BD" w14:textId="77777777" w:rsidR="00F74BA0" w:rsidRDefault="008E1C91">
            <w:pPr>
              <w:pBdr>
                <w:top w:val="nil"/>
                <w:left w:val="nil"/>
                <w:bottom w:val="nil"/>
                <w:right w:val="nil"/>
                <w:between w:val="nil"/>
              </w:pBdr>
              <w:spacing w:line="240" w:lineRule="auto"/>
              <w:ind w:left="0" w:hanging="2"/>
              <w:rPr>
                <w:rFonts w:ascii="Trebuchet MS" w:eastAsia="Trebuchet MS" w:hAnsi="Trebuchet MS" w:cs="Trebuchet MS"/>
                <w:color w:val="171717"/>
                <w:sz w:val="22"/>
                <w:szCs w:val="22"/>
              </w:rPr>
            </w:pPr>
            <w:r>
              <w:rPr>
                <w:rFonts w:ascii="Trebuchet MS" w:eastAsia="Trebuchet MS" w:hAnsi="Trebuchet MS" w:cs="Trebuchet MS"/>
                <w:color w:val="171717"/>
                <w:sz w:val="22"/>
                <w:szCs w:val="22"/>
              </w:rPr>
              <w:t>Handtekening:</w:t>
            </w:r>
          </w:p>
          <w:p w14:paraId="433DC5D9" w14:textId="77777777" w:rsidR="00F74BA0" w:rsidRDefault="00F74BA0">
            <w:pPr>
              <w:pBdr>
                <w:top w:val="nil"/>
                <w:left w:val="nil"/>
                <w:bottom w:val="nil"/>
                <w:right w:val="nil"/>
                <w:between w:val="nil"/>
              </w:pBdr>
              <w:spacing w:line="240" w:lineRule="auto"/>
              <w:ind w:left="0" w:hanging="2"/>
              <w:rPr>
                <w:rFonts w:ascii="Trebuchet MS" w:eastAsia="Trebuchet MS" w:hAnsi="Trebuchet MS" w:cs="Trebuchet MS"/>
                <w:color w:val="171717"/>
                <w:sz w:val="22"/>
                <w:szCs w:val="22"/>
              </w:rPr>
            </w:pPr>
          </w:p>
          <w:p w14:paraId="33DBF1D8" w14:textId="77777777" w:rsidR="00F74BA0" w:rsidRDefault="00F74BA0">
            <w:pPr>
              <w:pBdr>
                <w:top w:val="nil"/>
                <w:left w:val="nil"/>
                <w:bottom w:val="nil"/>
                <w:right w:val="nil"/>
                <w:between w:val="nil"/>
              </w:pBdr>
              <w:spacing w:line="240" w:lineRule="auto"/>
              <w:ind w:left="0" w:hanging="2"/>
              <w:rPr>
                <w:rFonts w:ascii="Trebuchet MS" w:eastAsia="Trebuchet MS" w:hAnsi="Trebuchet MS" w:cs="Trebuchet MS"/>
                <w:color w:val="171717"/>
                <w:sz w:val="22"/>
                <w:szCs w:val="22"/>
              </w:rPr>
            </w:pPr>
          </w:p>
          <w:p w14:paraId="17D9C769" w14:textId="77777777" w:rsidR="00F74BA0" w:rsidRDefault="00F74BA0">
            <w:pPr>
              <w:pBdr>
                <w:top w:val="nil"/>
                <w:left w:val="nil"/>
                <w:bottom w:val="nil"/>
                <w:right w:val="nil"/>
                <w:between w:val="nil"/>
              </w:pBdr>
              <w:spacing w:line="240" w:lineRule="auto"/>
              <w:ind w:left="0" w:hanging="2"/>
              <w:rPr>
                <w:rFonts w:ascii="Trebuchet MS" w:eastAsia="Trebuchet MS" w:hAnsi="Trebuchet MS" w:cs="Trebuchet MS"/>
                <w:color w:val="171717"/>
                <w:sz w:val="22"/>
                <w:szCs w:val="22"/>
              </w:rPr>
            </w:pPr>
          </w:p>
          <w:p w14:paraId="18C3B5C1" w14:textId="77777777" w:rsidR="00F74BA0" w:rsidRDefault="00F74BA0">
            <w:pPr>
              <w:pBdr>
                <w:top w:val="nil"/>
                <w:left w:val="nil"/>
                <w:bottom w:val="nil"/>
                <w:right w:val="nil"/>
                <w:between w:val="nil"/>
              </w:pBdr>
              <w:spacing w:line="240" w:lineRule="auto"/>
              <w:ind w:left="0" w:hanging="2"/>
              <w:rPr>
                <w:rFonts w:ascii="Trebuchet MS" w:eastAsia="Trebuchet MS" w:hAnsi="Trebuchet MS" w:cs="Trebuchet MS"/>
                <w:color w:val="171717"/>
                <w:sz w:val="22"/>
                <w:szCs w:val="22"/>
              </w:rPr>
            </w:pPr>
          </w:p>
          <w:p w14:paraId="27205FD7" w14:textId="77777777" w:rsidR="00F74BA0" w:rsidRDefault="00F74BA0">
            <w:pPr>
              <w:pBdr>
                <w:top w:val="nil"/>
                <w:left w:val="nil"/>
                <w:bottom w:val="nil"/>
                <w:right w:val="nil"/>
                <w:between w:val="nil"/>
              </w:pBdr>
              <w:spacing w:line="240" w:lineRule="auto"/>
              <w:ind w:left="0" w:hanging="2"/>
              <w:rPr>
                <w:rFonts w:ascii="Trebuchet MS" w:eastAsia="Trebuchet MS" w:hAnsi="Trebuchet MS" w:cs="Trebuchet MS"/>
                <w:color w:val="171717"/>
                <w:sz w:val="22"/>
                <w:szCs w:val="22"/>
              </w:rPr>
            </w:pPr>
          </w:p>
          <w:p w14:paraId="200993D3" w14:textId="77777777" w:rsidR="00F74BA0" w:rsidRDefault="00F74BA0">
            <w:pPr>
              <w:pBdr>
                <w:top w:val="nil"/>
                <w:left w:val="nil"/>
                <w:bottom w:val="nil"/>
                <w:right w:val="nil"/>
                <w:between w:val="nil"/>
              </w:pBdr>
              <w:spacing w:line="240" w:lineRule="auto"/>
              <w:ind w:left="0" w:hanging="2"/>
              <w:rPr>
                <w:rFonts w:ascii="Trebuchet MS" w:eastAsia="Trebuchet MS" w:hAnsi="Trebuchet MS" w:cs="Trebuchet MS"/>
                <w:color w:val="171717"/>
                <w:sz w:val="22"/>
                <w:szCs w:val="22"/>
              </w:rPr>
            </w:pPr>
          </w:p>
          <w:p w14:paraId="2A78BB87" w14:textId="77777777" w:rsidR="00F74BA0" w:rsidRDefault="00F74BA0">
            <w:pPr>
              <w:pBdr>
                <w:top w:val="nil"/>
                <w:left w:val="nil"/>
                <w:bottom w:val="nil"/>
                <w:right w:val="nil"/>
                <w:between w:val="nil"/>
              </w:pBdr>
              <w:spacing w:line="240" w:lineRule="auto"/>
              <w:ind w:left="0" w:hanging="2"/>
              <w:rPr>
                <w:rFonts w:ascii="Trebuchet MS" w:eastAsia="Trebuchet MS" w:hAnsi="Trebuchet MS" w:cs="Trebuchet MS"/>
                <w:color w:val="171717"/>
                <w:sz w:val="22"/>
                <w:szCs w:val="22"/>
              </w:rPr>
            </w:pPr>
          </w:p>
        </w:tc>
      </w:tr>
    </w:tbl>
    <w:p w14:paraId="01505E4D" w14:textId="77777777" w:rsidR="008E1C91" w:rsidRDefault="008E1C91">
      <w:pPr>
        <w:pBdr>
          <w:top w:val="nil"/>
          <w:left w:val="nil"/>
          <w:bottom w:val="nil"/>
          <w:right w:val="nil"/>
          <w:between w:val="nil"/>
        </w:pBdr>
        <w:spacing w:before="280" w:line="240" w:lineRule="auto"/>
        <w:ind w:left="0" w:hanging="2"/>
        <w:rPr>
          <w:rFonts w:ascii="Trebuchet MS" w:eastAsia="Trebuchet MS" w:hAnsi="Trebuchet MS" w:cs="Trebuchet MS"/>
          <w:color w:val="000000"/>
          <w:sz w:val="20"/>
          <w:szCs w:val="20"/>
          <w:highlight w:val="white"/>
        </w:rPr>
      </w:pPr>
      <w:r>
        <w:rPr>
          <w:rFonts w:ascii="Trebuchet MS" w:eastAsia="Trebuchet MS" w:hAnsi="Trebuchet MS" w:cs="Trebuchet MS"/>
          <w:color w:val="000000"/>
          <w:sz w:val="20"/>
          <w:szCs w:val="20"/>
          <w:highlight w:val="white"/>
        </w:rPr>
        <w:t>* Het onderzoek maakt deel uit van het in kaart brengen van de leerontwikkeling van uw kind. A-VISION stuurt de rapportage in beginsel rechtstreeks aan de school. De school van uw kind is verplicht om deze rapportages met u als ouder te delen. Als ouder heeft u het recht om de onderzoeksgegevens voor uzelf te houden. Wij raden echter ten zeerste aan om de resultaten met de school te delen. Het onderzoek wordt immers uitgevoerd naar aanleiding van een onderzoeksvraag van de school en daarom is het van belang</w:t>
      </w:r>
      <w:r>
        <w:rPr>
          <w:rFonts w:ascii="Trebuchet MS" w:eastAsia="Trebuchet MS" w:hAnsi="Trebuchet MS" w:cs="Trebuchet MS"/>
          <w:color w:val="000000"/>
          <w:sz w:val="20"/>
          <w:szCs w:val="20"/>
          <w:highlight w:val="white"/>
        </w:rPr>
        <w:t xml:space="preserve"> dat ook zij de uitslag van het onderzoek weten. Alleen zo kan de school passend onderwijs voor uw kind realiseren. </w:t>
      </w:r>
    </w:p>
    <w:p w14:paraId="0B9C82E7" w14:textId="77777777" w:rsidR="008E1C91" w:rsidRDefault="008E1C91">
      <w:pPr>
        <w:pBdr>
          <w:top w:val="nil"/>
          <w:left w:val="nil"/>
          <w:bottom w:val="nil"/>
          <w:right w:val="nil"/>
          <w:between w:val="nil"/>
        </w:pBdr>
        <w:spacing w:before="280" w:line="240" w:lineRule="auto"/>
        <w:ind w:left="0" w:hanging="2"/>
        <w:rPr>
          <w:rFonts w:ascii="Trebuchet MS" w:eastAsia="Trebuchet MS" w:hAnsi="Trebuchet MS" w:cs="Trebuchet MS"/>
          <w:color w:val="000000"/>
          <w:sz w:val="20"/>
          <w:szCs w:val="20"/>
          <w:highlight w:val="white"/>
        </w:rPr>
      </w:pPr>
    </w:p>
    <w:p w14:paraId="292CEC70" w14:textId="77777777" w:rsidR="008E1C91" w:rsidRDefault="008E1C91">
      <w:pPr>
        <w:pBdr>
          <w:top w:val="nil"/>
          <w:left w:val="nil"/>
          <w:bottom w:val="nil"/>
          <w:right w:val="nil"/>
          <w:between w:val="nil"/>
        </w:pBdr>
        <w:spacing w:before="280" w:line="240" w:lineRule="auto"/>
        <w:ind w:left="0" w:hanging="2"/>
        <w:rPr>
          <w:rFonts w:ascii="Trebuchet MS" w:eastAsia="Trebuchet MS" w:hAnsi="Trebuchet MS" w:cs="Trebuchet MS"/>
          <w:color w:val="000000"/>
          <w:sz w:val="20"/>
          <w:szCs w:val="20"/>
          <w:highlight w:val="white"/>
        </w:rPr>
      </w:pPr>
    </w:p>
    <w:p w14:paraId="68B5294A" w14:textId="77777777" w:rsidR="008E1C91" w:rsidRDefault="008E1C91">
      <w:pPr>
        <w:pBdr>
          <w:top w:val="nil"/>
          <w:left w:val="nil"/>
          <w:bottom w:val="nil"/>
          <w:right w:val="nil"/>
          <w:between w:val="nil"/>
        </w:pBdr>
        <w:spacing w:before="280" w:line="240" w:lineRule="auto"/>
        <w:ind w:left="0" w:hanging="2"/>
        <w:rPr>
          <w:rFonts w:ascii="Trebuchet MS" w:eastAsia="Trebuchet MS" w:hAnsi="Trebuchet MS" w:cs="Trebuchet MS"/>
          <w:color w:val="000000"/>
          <w:sz w:val="20"/>
          <w:szCs w:val="20"/>
          <w:highlight w:val="white"/>
        </w:rPr>
      </w:pPr>
    </w:p>
    <w:p w14:paraId="0ED456AC" w14:textId="77777777" w:rsidR="008E1C91" w:rsidRDefault="008E1C91">
      <w:pPr>
        <w:pBdr>
          <w:top w:val="nil"/>
          <w:left w:val="nil"/>
          <w:bottom w:val="nil"/>
          <w:right w:val="nil"/>
          <w:between w:val="nil"/>
        </w:pBdr>
        <w:spacing w:before="280" w:line="240" w:lineRule="auto"/>
        <w:ind w:left="0" w:hanging="2"/>
        <w:rPr>
          <w:rFonts w:ascii="Trebuchet MS" w:eastAsia="Trebuchet MS" w:hAnsi="Trebuchet MS" w:cs="Trebuchet MS"/>
          <w:color w:val="000000"/>
          <w:sz w:val="20"/>
          <w:szCs w:val="20"/>
          <w:highlight w:val="white"/>
        </w:rPr>
      </w:pPr>
    </w:p>
    <w:p w14:paraId="5CB78149" w14:textId="43373240" w:rsidR="00F74BA0" w:rsidRDefault="008E1C91" w:rsidP="008E1C91">
      <w:pPr>
        <w:pBdr>
          <w:top w:val="nil"/>
          <w:left w:val="nil"/>
          <w:bottom w:val="nil"/>
          <w:right w:val="nil"/>
          <w:between w:val="nil"/>
        </w:pBdr>
        <w:spacing w:before="280" w:line="240" w:lineRule="auto"/>
        <w:ind w:left="0" w:hanging="2"/>
        <w:rPr>
          <w:rFonts w:ascii="Trebuchet MS" w:eastAsia="Trebuchet MS" w:hAnsi="Trebuchet MS" w:cs="Trebuchet MS"/>
          <w:color w:val="000000"/>
          <w:sz w:val="20"/>
          <w:szCs w:val="20"/>
          <w:highlight w:val="white"/>
        </w:rPr>
      </w:pPr>
      <w:r>
        <w:rPr>
          <w:rFonts w:ascii="Trebuchet MS" w:eastAsia="Trebuchet MS" w:hAnsi="Trebuchet MS" w:cs="Trebuchet MS"/>
          <w:color w:val="000000"/>
          <w:sz w:val="20"/>
          <w:szCs w:val="20"/>
          <w:highlight w:val="white"/>
        </w:rPr>
        <w:t xml:space="preserve">Mocht u bezwaar maken tegen het delen van de onderzoeksresultaten rechtstreeks met de school, dan vragen wij u dit voorafgaand aan het onderzoek </w:t>
      </w:r>
      <w:r>
        <w:rPr>
          <w:rFonts w:ascii="Trebuchet MS" w:eastAsia="Trebuchet MS" w:hAnsi="Trebuchet MS" w:cs="Trebuchet MS"/>
          <w:color w:val="000000"/>
          <w:sz w:val="20"/>
          <w:szCs w:val="20"/>
          <w:highlight w:val="white"/>
        </w:rPr>
        <w:t xml:space="preserve">kenbaar te maken door uw postadres door te geven via 055-5400333 of </w:t>
      </w:r>
      <w:hyperlink r:id="rId7">
        <w:r>
          <w:rPr>
            <w:rFonts w:ascii="Trebuchet MS" w:eastAsia="Trebuchet MS" w:hAnsi="Trebuchet MS" w:cs="Trebuchet MS"/>
            <w:color w:val="0563C1"/>
            <w:sz w:val="20"/>
            <w:szCs w:val="20"/>
            <w:highlight w:val="white"/>
            <w:u w:val="single"/>
          </w:rPr>
          <w:t>contact@a-vision.nu</w:t>
        </w:r>
      </w:hyperlink>
      <w:r>
        <w:rPr>
          <w:rFonts w:ascii="Trebuchet MS" w:eastAsia="Trebuchet MS" w:hAnsi="Trebuchet MS" w:cs="Trebuchet MS"/>
          <w:color w:val="000000"/>
          <w:sz w:val="20"/>
          <w:szCs w:val="20"/>
          <w:highlight w:val="white"/>
        </w:rPr>
        <w:t xml:space="preserve"> Ook school dient hiervan op de hoogte te worden gesteld.</w:t>
      </w:r>
    </w:p>
    <w:sectPr w:rsidR="00F74BA0">
      <w:headerReference w:type="default" r:id="rId8"/>
      <w:pgSz w:w="11900" w:h="16840"/>
      <w:pgMar w:top="720" w:right="720" w:bottom="720" w:left="72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E91C6" w14:textId="77777777" w:rsidR="008E1C91" w:rsidRDefault="008E1C91">
      <w:pPr>
        <w:spacing w:line="240" w:lineRule="auto"/>
        <w:ind w:left="0" w:hanging="2"/>
      </w:pPr>
      <w:r>
        <w:separator/>
      </w:r>
    </w:p>
  </w:endnote>
  <w:endnote w:type="continuationSeparator" w:id="0">
    <w:p w14:paraId="136C8EB1" w14:textId="77777777" w:rsidR="008E1C91" w:rsidRDefault="008E1C91">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embedRegular r:id="rId1" w:fontKey="{AA378AD7-D1F6-4047-AD6E-5F962131BC34}"/>
    <w:embedBold r:id="rId2" w:fontKey="{BE3B4016-E04D-4B84-8B2E-95FF1D927007}"/>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F7902753-006A-469D-B50A-296AF462AA10}"/>
  </w:font>
  <w:font w:name="Trebuchet MS">
    <w:panose1 w:val="020B0603020202020204"/>
    <w:charset w:val="00"/>
    <w:family w:val="swiss"/>
    <w:pitch w:val="variable"/>
    <w:sig w:usb0="00000687" w:usb1="00000000" w:usb2="00000000" w:usb3="00000000" w:csb0="0000009F" w:csb1="00000000"/>
    <w:embedRegular r:id="rId4" w:fontKey="{A24CDF32-4574-4736-BD7F-5A26CE0BD7FB}"/>
    <w:embedBold r:id="rId5" w:fontKey="{A6EBAA5E-59D9-4A9F-A78F-95246F00A5E6}"/>
  </w:font>
  <w:font w:name="Georgia">
    <w:panose1 w:val="02040502050405020303"/>
    <w:charset w:val="00"/>
    <w:family w:val="roman"/>
    <w:pitch w:val="variable"/>
    <w:sig w:usb0="00000287" w:usb1="00000000" w:usb2="00000000" w:usb3="00000000" w:csb0="0000009F" w:csb1="00000000"/>
    <w:embedRegular r:id="rId6" w:fontKey="{178BCB9B-F01F-409B-BA13-9CB31EE983C2}"/>
    <w:embedItalic r:id="rId7" w:fontKey="{47C066E2-D615-4D3E-BBE7-003B95603457}"/>
  </w:font>
  <w:font w:name="Arial Unicode MS">
    <w:altName w:val="Arial"/>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D8552" w14:textId="77777777" w:rsidR="008E1C91" w:rsidRDefault="008E1C91">
      <w:pPr>
        <w:spacing w:line="240" w:lineRule="auto"/>
        <w:ind w:left="0" w:hanging="2"/>
      </w:pPr>
      <w:r>
        <w:separator/>
      </w:r>
    </w:p>
  </w:footnote>
  <w:footnote w:type="continuationSeparator" w:id="0">
    <w:p w14:paraId="4811419D" w14:textId="77777777" w:rsidR="008E1C91" w:rsidRDefault="008E1C91">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D8C5D" w14:textId="77777777" w:rsidR="00F74BA0" w:rsidRDefault="008E1C91">
    <w:pPr>
      <w:pBdr>
        <w:top w:val="nil"/>
        <w:left w:val="nil"/>
        <w:bottom w:val="nil"/>
        <w:right w:val="nil"/>
        <w:between w:val="nil"/>
      </w:pBdr>
      <w:spacing w:line="240" w:lineRule="auto"/>
      <w:ind w:left="0" w:hanging="2"/>
      <w:rPr>
        <w:color w:val="000000"/>
        <w:sz w:val="20"/>
        <w:szCs w:val="20"/>
      </w:rPr>
    </w:pPr>
    <w:r>
      <w:rPr>
        <w:noProof/>
      </w:rPr>
      <w:drawing>
        <wp:anchor distT="0" distB="0" distL="0" distR="0" simplePos="0" relativeHeight="251658240" behindDoc="1" locked="0" layoutInCell="1" hidden="0" allowOverlap="1" wp14:anchorId="2F45FD6C" wp14:editId="2B17E291">
          <wp:simplePos x="0" y="0"/>
          <wp:positionH relativeFrom="column">
            <wp:posOffset>-507364</wp:posOffset>
          </wp:positionH>
          <wp:positionV relativeFrom="paragraph">
            <wp:posOffset>-518159</wp:posOffset>
          </wp:positionV>
          <wp:extent cx="7596505" cy="1074229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96505" cy="1074229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BA0"/>
    <w:rsid w:val="008E1C91"/>
    <w:rsid w:val="00F74B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7056D"/>
  <w15:docId w15:val="{5B844CAA-62B4-4E2C-9BD3-095C42F5B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uppressAutoHyphens/>
      <w:spacing w:line="1" w:lineRule="atLeast"/>
      <w:ind w:leftChars="-1" w:left="-1" w:hangingChars="1" w:hanging="1"/>
      <w:textDirection w:val="btLr"/>
      <w:textAlignment w:val="top"/>
      <w:outlineLvl w:val="0"/>
    </w:pPr>
    <w:rPr>
      <w:position w:val="-1"/>
      <w:sz w:val="24"/>
      <w:szCs w:val="24"/>
      <w:lang w:eastAsia="en-US"/>
    </w:rPr>
  </w:style>
  <w:style w:type="paragraph" w:styleId="Kop1">
    <w:name w:val="heading 1"/>
    <w:basedOn w:val="Standaard"/>
    <w:next w:val="Standaard"/>
    <w:uiPriority w:val="9"/>
    <w:qFormat/>
    <w:pPr>
      <w:keepNext/>
      <w:keepLines/>
      <w:spacing w:before="480" w:after="12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Koptekst">
    <w:name w:val="header"/>
    <w:basedOn w:val="Standaard"/>
    <w:qFormat/>
    <w:rPr>
      <w:sz w:val="20"/>
      <w:szCs w:val="20"/>
      <w:lang/>
    </w:rPr>
  </w:style>
  <w:style w:type="character" w:customStyle="1" w:styleId="KoptekstChar">
    <w:name w:val="Koptekst Char"/>
    <w:rPr>
      <w:w w:val="100"/>
      <w:position w:val="-1"/>
      <w:effect w:val="none"/>
      <w:vertAlign w:val="baseline"/>
      <w:cs w:val="0"/>
      <w:em w:val="none"/>
      <w:lang w:val="nl-NL"/>
    </w:rPr>
  </w:style>
  <w:style w:type="paragraph" w:styleId="Voettekst">
    <w:name w:val="footer"/>
    <w:basedOn w:val="Standaard"/>
    <w:qFormat/>
    <w:rPr>
      <w:sz w:val="20"/>
      <w:szCs w:val="20"/>
      <w:lang/>
    </w:rPr>
  </w:style>
  <w:style w:type="character" w:customStyle="1" w:styleId="VoettekstChar">
    <w:name w:val="Voettekst Char"/>
    <w:rPr>
      <w:w w:val="100"/>
      <w:position w:val="-1"/>
      <w:effect w:val="none"/>
      <w:vertAlign w:val="baseline"/>
      <w:cs w:val="0"/>
      <w:em w:val="none"/>
      <w:lang w:val="nl-NL"/>
    </w:rPr>
  </w:style>
  <w:style w:type="paragraph" w:styleId="Geenafstand">
    <w:name w:val="No Spacing"/>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eastAsia="en-US"/>
    </w:rPr>
  </w:style>
  <w:style w:type="paragraph" w:customStyle="1" w:styleId="Default">
    <w:name w:val="Default"/>
    <w:pPr>
      <w:autoSpaceDE w:val="0"/>
      <w:autoSpaceDN w:val="0"/>
      <w:spacing w:line="1" w:lineRule="atLeast"/>
      <w:ind w:leftChars="-1" w:left="-1" w:hangingChars="1" w:hanging="1"/>
      <w:textDirection w:val="btLr"/>
      <w:textAlignment w:val="baseline"/>
      <w:outlineLvl w:val="0"/>
    </w:pPr>
    <w:rPr>
      <w:rFonts w:ascii="Trebuchet MS" w:eastAsia="Calibri" w:hAnsi="Trebuchet MS" w:cs="Trebuchet MS"/>
      <w:color w:val="000000"/>
      <w:position w:val="-1"/>
      <w:sz w:val="24"/>
      <w:szCs w:val="24"/>
      <w:lang w:val="en-US" w:eastAsia="en-US"/>
    </w:rPr>
  </w:style>
  <w:style w:type="character" w:styleId="Voetnootmarkering">
    <w:name w:val="footnote reference"/>
    <w:rPr>
      <w:w w:val="100"/>
      <w:position w:val="-1"/>
      <w:effect w:val="none"/>
      <w:vertAlign w:val="superscript"/>
      <w:cs w:val="0"/>
      <w:em w:val="none"/>
    </w:rPr>
  </w:style>
  <w:style w:type="paragraph" w:customStyle="1" w:styleId="xmsonormal">
    <w:name w:val="x_msonormal"/>
    <w:basedOn w:val="Standaard"/>
    <w:pPr>
      <w:spacing w:before="100" w:beforeAutospacing="1" w:after="100" w:afterAutospacing="1"/>
    </w:pPr>
    <w:rPr>
      <w:rFonts w:ascii="Times New Roman" w:eastAsia="Times New Roman" w:hAnsi="Times New Roman"/>
      <w:lang w:eastAsia="nl-NL"/>
    </w:rPr>
  </w:style>
  <w:style w:type="table" w:styleId="Tabelraster">
    <w:name w:val="Table Grid"/>
    <w:basedOn w:val="Standaardtabe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Pr>
      <w:color w:val="0563C1"/>
      <w:w w:val="100"/>
      <w:position w:val="-1"/>
      <w:u w:val="single"/>
      <w:effect w:val="none"/>
      <w:vertAlign w:val="baseline"/>
      <w:cs w:val="0"/>
      <w:em w:val="none"/>
    </w:rPr>
  </w:style>
  <w:style w:type="character" w:styleId="Onopgelostemelding">
    <w:name w:val="Unresolved Mention"/>
    <w:qFormat/>
    <w:rPr>
      <w:color w:val="605E5C"/>
      <w:w w:val="100"/>
      <w:position w:val="-1"/>
      <w:effect w:val="none"/>
      <w:shd w:val="clear" w:color="auto" w:fill="E1DFDD"/>
      <w:vertAlign w:val="baseline"/>
      <w:cs w:val="0"/>
      <w:em w:val="none"/>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hyperlink" Target="mailto:contact@a-vision.nu" TargetMode="Externa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uBPoVvMtvIkSDcczO8W9hx+26Q==">CgMxLjAaJgoBMBIhCh8IB0IbCgdQVCBTYW5zEhBBcmlhbCBVbmljb2RlIE1TGiYKATESIQofCAdCGwoHUFQgU2FucxIQQXJpYWwgVW5pY29kZSBNUxomCgEyEiEKHwgHQhsKB1BUIFNhbnMSEEFyaWFsIFVuaWNvZGUgTVMaJgoBMxIhCh8IB0IbCgdQVCBTYW5zEhBBcmlhbCBVbmljb2RlIE1TMglpZC5namRneHM4AHIhMURLeHFLbGZINlJzekgxN3QzdHZBTV9pSVBxTk1LSWU4</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27E9167CDB7F841A1025505A227926A" ma:contentTypeVersion="11" ma:contentTypeDescription="Een nieuw document maken." ma:contentTypeScope="" ma:versionID="1a9999498a650c313b078441f188664a">
  <xsd:schema xmlns:xsd="http://www.w3.org/2001/XMLSchema" xmlns:xs="http://www.w3.org/2001/XMLSchema" xmlns:p="http://schemas.microsoft.com/office/2006/metadata/properties" xmlns:ns2="6c8fc2e8-b6ab-4a53-abba-8c4241ac0c76" xmlns:ns3="360d5b21-841b-493b-ba60-050a9a5b190d" targetNamespace="http://schemas.microsoft.com/office/2006/metadata/properties" ma:root="true" ma:fieldsID="41adfb4183063864fd260a2af8475953" ns2:_="" ns3:_="">
    <xsd:import namespace="6c8fc2e8-b6ab-4a53-abba-8c4241ac0c76"/>
    <xsd:import namespace="360d5b21-841b-493b-ba60-050a9a5b190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8fc2e8-b6ab-4a53-abba-8c4241ac0c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8070fe22-90ea-4764-a649-b37f5962a0e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0d5b21-841b-493b-ba60-050a9a5b190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477af78-1ad2-4840-a63e-f2627703c532}" ma:internalName="TaxCatchAll" ma:showField="CatchAllData" ma:web="360d5b21-841b-493b-ba60-050a9a5b19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c8fc2e8-b6ab-4a53-abba-8c4241ac0c76">
      <Terms xmlns="http://schemas.microsoft.com/office/infopath/2007/PartnerControls"/>
    </lcf76f155ced4ddcb4097134ff3c332f>
    <TaxCatchAll xmlns="360d5b21-841b-493b-ba60-050a9a5b190d"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536C35C5-F5C1-402E-9A82-D20BFB5B7E88}"/>
</file>

<file path=customXml/itemProps3.xml><?xml version="1.0" encoding="utf-8"?>
<ds:datastoreItem xmlns:ds="http://schemas.openxmlformats.org/officeDocument/2006/customXml" ds:itemID="{195FA4E4-B5D9-4BDE-B844-DEC291690E64}"/>
</file>

<file path=customXml/itemProps4.xml><?xml version="1.0" encoding="utf-8"?>
<ds:datastoreItem xmlns:ds="http://schemas.openxmlformats.org/officeDocument/2006/customXml" ds:itemID="{7D3A17B6-9E23-49C1-AB1D-16408964B836}"/>
</file>

<file path=docProps/app.xml><?xml version="1.0" encoding="utf-8"?>
<Properties xmlns="http://schemas.openxmlformats.org/officeDocument/2006/extended-properties" xmlns:vt="http://schemas.openxmlformats.org/officeDocument/2006/docPropsVTypes">
  <Template>Normal.dotm</Template>
  <TotalTime>2</TotalTime>
  <Pages>2</Pages>
  <Words>426</Words>
  <Characters>2346</Characters>
  <Application>Microsoft Office Word</Application>
  <DocSecurity>4</DocSecurity>
  <Lines>19</Lines>
  <Paragraphs>5</Paragraphs>
  <ScaleCrop>false</ScaleCrop>
  <Company/>
  <LinksUpToDate>false</LinksUpToDate>
  <CharactersWithSpaces>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Trienekens</dc:creator>
  <cp:lastModifiedBy>Arien van der Vloot van Vliet</cp:lastModifiedBy>
  <cp:revision>2</cp:revision>
  <dcterms:created xsi:type="dcterms:W3CDTF">2024-05-30T14:10:00Z</dcterms:created>
  <dcterms:modified xsi:type="dcterms:W3CDTF">2024-05-30T14:10:00Z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0x010100827E9167CDB7F841A1025505A227926A</vt:lpwstr>
  </property>
</Properties>
</file>